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B920E" w14:textId="6352B4A2" w:rsidR="00277F1E" w:rsidRDefault="00277F1E" w:rsidP="00277F1E">
      <w:pPr>
        <w:ind w:right="-999" w:hanging="851"/>
        <w:jc w:val="center"/>
      </w:pPr>
      <w:r>
        <w:rPr>
          <w:noProof/>
          <w:lang w:eastAsia="en-US"/>
        </w:rPr>
        <w:drawing>
          <wp:inline distT="0" distB="0" distL="0" distR="0" wp14:anchorId="4A3E96CA" wp14:editId="3214CEEA">
            <wp:extent cx="4295775" cy="9251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925195"/>
                    </a:xfrm>
                    <a:prstGeom prst="rect">
                      <a:avLst/>
                    </a:prstGeom>
                    <a:noFill/>
                    <a:ln>
                      <a:noFill/>
                    </a:ln>
                  </pic:spPr>
                </pic:pic>
              </a:graphicData>
            </a:graphic>
          </wp:inline>
        </w:drawing>
      </w:r>
    </w:p>
    <w:p w14:paraId="488F18A6" w14:textId="77777777" w:rsidR="00277F1E" w:rsidRDefault="00277F1E" w:rsidP="00277F1E">
      <w:pPr>
        <w:ind w:right="-999" w:hanging="851"/>
        <w:jc w:val="center"/>
      </w:pPr>
    </w:p>
    <w:p w14:paraId="34B171EC" w14:textId="77777777" w:rsidR="00277F1E" w:rsidRDefault="00277F1E" w:rsidP="00277F1E">
      <w:pPr>
        <w:ind w:right="-999" w:hanging="851"/>
        <w:jc w:val="center"/>
        <w:rPr>
          <w:rFonts w:ascii="Calibri" w:hAnsi="Calibri"/>
          <w:b/>
          <w:sz w:val="28"/>
          <w:szCs w:val="28"/>
        </w:rPr>
      </w:pPr>
      <w:r>
        <w:rPr>
          <w:rFonts w:ascii="Calibri" w:hAnsi="Calibri"/>
          <w:b/>
          <w:sz w:val="28"/>
          <w:szCs w:val="28"/>
        </w:rPr>
        <w:t xml:space="preserve">GET BACK TO COUNTRY AT THE CLOVERDALE RODEO AND COUNTRY FAIR </w:t>
      </w:r>
    </w:p>
    <w:p w14:paraId="166C2781" w14:textId="77777777" w:rsidR="00277F1E" w:rsidRDefault="00277F1E" w:rsidP="00277F1E">
      <w:pPr>
        <w:ind w:right="-999" w:hanging="851"/>
        <w:jc w:val="center"/>
        <w:rPr>
          <w:rFonts w:ascii="Calibri" w:hAnsi="Calibri"/>
          <w:b/>
          <w:i/>
          <w:sz w:val="28"/>
          <w:szCs w:val="28"/>
        </w:rPr>
      </w:pPr>
      <w:r>
        <w:rPr>
          <w:rFonts w:ascii="Calibri" w:hAnsi="Calibri"/>
          <w:b/>
          <w:i/>
          <w:sz w:val="28"/>
          <w:szCs w:val="28"/>
        </w:rPr>
        <w:t>69</w:t>
      </w:r>
      <w:r>
        <w:rPr>
          <w:rFonts w:ascii="Calibri" w:hAnsi="Calibri"/>
          <w:b/>
          <w:i/>
          <w:sz w:val="28"/>
          <w:szCs w:val="28"/>
          <w:vertAlign w:val="superscript"/>
        </w:rPr>
        <w:t>TH</w:t>
      </w:r>
      <w:r>
        <w:rPr>
          <w:rFonts w:ascii="Calibri" w:hAnsi="Calibri"/>
          <w:b/>
          <w:i/>
          <w:sz w:val="28"/>
          <w:szCs w:val="28"/>
        </w:rPr>
        <w:t xml:space="preserve"> annual Cloverdale Rodeo and 127</w:t>
      </w:r>
      <w:r>
        <w:rPr>
          <w:rFonts w:ascii="Calibri" w:hAnsi="Calibri"/>
          <w:b/>
          <w:i/>
          <w:sz w:val="28"/>
          <w:szCs w:val="28"/>
          <w:vertAlign w:val="superscript"/>
        </w:rPr>
        <w:t>th</w:t>
      </w:r>
      <w:r>
        <w:rPr>
          <w:rFonts w:ascii="Calibri" w:hAnsi="Calibri"/>
          <w:b/>
          <w:i/>
          <w:sz w:val="28"/>
          <w:szCs w:val="28"/>
        </w:rPr>
        <w:t xml:space="preserve"> Country Fair returns May 15 to 18, 2015</w:t>
      </w:r>
    </w:p>
    <w:p w14:paraId="4E343F41" w14:textId="77777777" w:rsidR="00277F1E" w:rsidRDefault="00277F1E" w:rsidP="00277F1E">
      <w:pPr>
        <w:ind w:right="-999" w:hanging="851"/>
        <w:rPr>
          <w:rFonts w:ascii="Calibri" w:hAnsi="Calibri"/>
        </w:rPr>
      </w:pPr>
      <w:r>
        <w:rPr>
          <w:rFonts w:ascii="Calibri" w:hAnsi="Calibri"/>
        </w:rPr>
        <w:t>For Immediate Release</w:t>
      </w:r>
    </w:p>
    <w:p w14:paraId="456B6DB7" w14:textId="045FDAFE" w:rsidR="00277F1E" w:rsidRDefault="00277F1E" w:rsidP="00277F1E">
      <w:pPr>
        <w:ind w:left="-851" w:right="-999"/>
        <w:rPr>
          <w:rFonts w:ascii="Calibri" w:hAnsi="Calibri"/>
        </w:rPr>
      </w:pPr>
      <w:r>
        <w:rPr>
          <w:rFonts w:ascii="Calibri" w:hAnsi="Calibri"/>
          <w:b/>
        </w:rPr>
        <w:t>Surrey, BC</w:t>
      </w:r>
      <w:r>
        <w:rPr>
          <w:rFonts w:ascii="Calibri" w:hAnsi="Calibri"/>
        </w:rPr>
        <w:t xml:space="preserve"> – Polish your belt buckle, pull up those cowboy boots and dust off the ol’ cowboy hat for the 69</w:t>
      </w:r>
      <w:r>
        <w:rPr>
          <w:rFonts w:ascii="Calibri" w:hAnsi="Calibri"/>
          <w:vertAlign w:val="superscript"/>
        </w:rPr>
        <w:t>th</w:t>
      </w:r>
      <w:r>
        <w:rPr>
          <w:rFonts w:ascii="Calibri" w:hAnsi="Calibri"/>
        </w:rPr>
        <w:t xml:space="preserve"> annual Cloverdale Rodeo and 127</w:t>
      </w:r>
      <w:r>
        <w:rPr>
          <w:rFonts w:ascii="Calibri" w:hAnsi="Calibri"/>
          <w:vertAlign w:val="superscript"/>
        </w:rPr>
        <w:t>th</w:t>
      </w:r>
      <w:r>
        <w:rPr>
          <w:rFonts w:ascii="Calibri" w:hAnsi="Calibri"/>
        </w:rPr>
        <w:t xml:space="preserve"> County Fair, which returns May 15-18, 2015. This May long weekend, the Cloverdale Rodeo and Country Fair returns </w:t>
      </w:r>
      <w:r w:rsidR="0056745E">
        <w:rPr>
          <w:rFonts w:ascii="Calibri" w:hAnsi="Calibri"/>
        </w:rPr>
        <w:t>to the Cloverdale Fairgrounds with more family-oriented displays, all-new features and specialty performances from two all-new acts, the four-day show is packed full of fun for people of all ages.</w:t>
      </w:r>
    </w:p>
    <w:p w14:paraId="455CDBCC" w14:textId="77777777" w:rsidR="00277F1E" w:rsidRDefault="00277F1E" w:rsidP="00277F1E">
      <w:pPr>
        <w:ind w:left="-851" w:right="-999"/>
        <w:rPr>
          <w:rFonts w:ascii="Calibri" w:hAnsi="Calibri"/>
        </w:rPr>
      </w:pPr>
      <w:r>
        <w:rPr>
          <w:rFonts w:ascii="Calibri" w:hAnsi="Calibri"/>
        </w:rPr>
        <w:t xml:space="preserve">The world’s top ranked cowboys and cowgirls are ready to compete for a total of $328,000 in cash prizes in four main events: Saddle Bronc, Bull Riding, Bareback and Ladies Barrel Racing. Cloverdale’s youngest riders will get their chance to shine when Mutton Bustin’ takes centre stage during all five Rodeo performances. </w:t>
      </w:r>
    </w:p>
    <w:p w14:paraId="1669048B" w14:textId="58662414" w:rsidR="00277F1E" w:rsidRDefault="00277F1E" w:rsidP="00277F1E">
      <w:pPr>
        <w:ind w:left="-851" w:right="-999"/>
        <w:rPr>
          <w:rFonts w:ascii="Calibri" w:hAnsi="Calibri"/>
        </w:rPr>
      </w:pPr>
      <w:r>
        <w:rPr>
          <w:rFonts w:ascii="Calibri" w:hAnsi="Calibri"/>
        </w:rPr>
        <w:t xml:space="preserve">New to this year’s </w:t>
      </w:r>
      <w:r w:rsidR="00D83BA1">
        <w:rPr>
          <w:rFonts w:ascii="Calibri" w:hAnsi="Calibri"/>
        </w:rPr>
        <w:t>Rodeo</w:t>
      </w:r>
      <w:r w:rsidR="00FF3D06">
        <w:rPr>
          <w:rFonts w:ascii="Calibri" w:hAnsi="Calibri"/>
        </w:rPr>
        <w:t xml:space="preserve"> </w:t>
      </w:r>
      <w:r>
        <w:rPr>
          <w:rFonts w:ascii="Calibri" w:hAnsi="Calibri"/>
        </w:rPr>
        <w:t xml:space="preserve">are two specialty performers – </w:t>
      </w:r>
      <w:r w:rsidR="0056745E">
        <w:rPr>
          <w:rFonts w:ascii="Calibri" w:hAnsi="Calibri"/>
        </w:rPr>
        <w:t xml:space="preserve">Vancouver-based BCCMA Female Vocalist of the Year </w:t>
      </w:r>
      <w:r>
        <w:rPr>
          <w:rFonts w:ascii="Calibri" w:hAnsi="Calibri"/>
          <w:b/>
        </w:rPr>
        <w:t xml:space="preserve">Karen Lee Batten </w:t>
      </w:r>
      <w:r>
        <w:rPr>
          <w:rFonts w:ascii="Calibri" w:hAnsi="Calibri"/>
        </w:rPr>
        <w:t xml:space="preserve">and </w:t>
      </w:r>
      <w:r w:rsidR="0056745E">
        <w:rPr>
          <w:rFonts w:ascii="Calibri" w:hAnsi="Calibri"/>
        </w:rPr>
        <w:t>professional trick rider and liberty horse entertainer</w:t>
      </w:r>
      <w:r>
        <w:rPr>
          <w:rFonts w:ascii="Calibri" w:hAnsi="Calibri"/>
        </w:rPr>
        <w:t xml:space="preserve">, </w:t>
      </w:r>
      <w:r>
        <w:rPr>
          <w:rFonts w:ascii="Calibri" w:hAnsi="Calibri"/>
          <w:b/>
        </w:rPr>
        <w:t xml:space="preserve">Niki </w:t>
      </w:r>
      <w:r w:rsidR="00D72E57" w:rsidRPr="00D72E57">
        <w:rPr>
          <w:rFonts w:ascii="Calibri" w:hAnsi="Calibri"/>
          <w:b/>
        </w:rPr>
        <w:t>Cammaert</w:t>
      </w:r>
      <w:r w:rsidR="00D72E57">
        <w:rPr>
          <w:rFonts w:ascii="Calibri" w:hAnsi="Calibri"/>
          <w:b/>
        </w:rPr>
        <w:t xml:space="preserve"> </w:t>
      </w:r>
      <w:r>
        <w:rPr>
          <w:rFonts w:ascii="Calibri" w:hAnsi="Calibri"/>
          <w:b/>
        </w:rPr>
        <w:t>Flundra</w:t>
      </w:r>
      <w:r>
        <w:rPr>
          <w:rFonts w:ascii="Calibri" w:hAnsi="Calibri"/>
        </w:rPr>
        <w:t>. Also new to the show is The West Fine Art Show, one of BC’s largest and most prestigious</w:t>
      </w:r>
      <w:r w:rsidR="00FF3D06">
        <w:rPr>
          <w:rFonts w:ascii="Calibri" w:hAnsi="Calibri"/>
        </w:rPr>
        <w:t xml:space="preserve"> art shows</w:t>
      </w:r>
      <w:r>
        <w:rPr>
          <w:rFonts w:ascii="Calibri" w:hAnsi="Calibri"/>
        </w:rPr>
        <w:t xml:space="preserve">. Between 15 and 20 of the finest artists in Western Canada will be in attendance to discuss and show their work. </w:t>
      </w:r>
    </w:p>
    <w:p w14:paraId="55DFFD65" w14:textId="0BFC3AED" w:rsidR="00277F1E" w:rsidRDefault="00277F1E" w:rsidP="00277F1E">
      <w:pPr>
        <w:ind w:left="-851" w:right="-999"/>
        <w:rPr>
          <w:rFonts w:ascii="Calibri" w:hAnsi="Calibri"/>
        </w:rPr>
      </w:pPr>
      <w:r>
        <w:rPr>
          <w:rFonts w:ascii="Calibri" w:hAnsi="Calibri"/>
        </w:rPr>
        <w:t xml:space="preserve">As usual, families will have a blast in the Country Fair with the </w:t>
      </w:r>
      <w:r w:rsidR="00D754A7">
        <w:rPr>
          <w:rFonts w:ascii="Calibri" w:hAnsi="Calibri"/>
        </w:rPr>
        <w:t xml:space="preserve">Envision </w:t>
      </w:r>
      <w:r>
        <w:rPr>
          <w:rFonts w:ascii="Calibri" w:hAnsi="Calibri"/>
        </w:rPr>
        <w:t xml:space="preserve">Kidz Zone, Agri Zone and Cone Zone, and visitors of all ages </w:t>
      </w:r>
      <w:r w:rsidR="001E5BC9">
        <w:rPr>
          <w:rFonts w:ascii="Calibri" w:hAnsi="Calibri"/>
        </w:rPr>
        <w:t xml:space="preserve">will enjoy the </w:t>
      </w:r>
      <w:r>
        <w:rPr>
          <w:rFonts w:ascii="Calibri" w:hAnsi="Calibri"/>
        </w:rPr>
        <w:t xml:space="preserve">Lumberjack Show, </w:t>
      </w:r>
      <w:r w:rsidR="001E5BC9">
        <w:rPr>
          <w:rFonts w:ascii="Calibri" w:hAnsi="Calibri"/>
        </w:rPr>
        <w:t xml:space="preserve">the </w:t>
      </w:r>
      <w:r w:rsidR="001E5BC9">
        <w:rPr>
          <w:rFonts w:ascii="Calibri" w:hAnsi="Calibri"/>
        </w:rPr>
        <w:t xml:space="preserve">BC Country Music Pavilion, </w:t>
      </w:r>
      <w:r w:rsidR="001E5BC9">
        <w:rPr>
          <w:rFonts w:ascii="Calibri" w:hAnsi="Calibri"/>
        </w:rPr>
        <w:t xml:space="preserve">the fourth </w:t>
      </w:r>
      <w:r>
        <w:rPr>
          <w:rFonts w:ascii="Calibri" w:hAnsi="Calibri"/>
        </w:rPr>
        <w:t>annual World Freestyle Roundup Skateboarding Competiti</w:t>
      </w:r>
      <w:r w:rsidR="00F37CCC">
        <w:rPr>
          <w:rFonts w:ascii="Calibri" w:hAnsi="Calibri"/>
        </w:rPr>
        <w:t>on and BC’s largest travelling M</w:t>
      </w:r>
      <w:r>
        <w:rPr>
          <w:rFonts w:ascii="Calibri" w:hAnsi="Calibri"/>
        </w:rPr>
        <w:t>idway.</w:t>
      </w:r>
    </w:p>
    <w:p w14:paraId="0D08EEAD" w14:textId="77777777" w:rsidR="00277F1E" w:rsidRDefault="00277F1E" w:rsidP="00277F1E">
      <w:pPr>
        <w:ind w:left="-851" w:right="-999"/>
        <w:rPr>
          <w:rFonts w:ascii="Calibri" w:hAnsi="Calibri"/>
        </w:rPr>
      </w:pPr>
      <w:r>
        <w:rPr>
          <w:rFonts w:ascii="Calibri" w:hAnsi="Calibri"/>
        </w:rPr>
        <w:t xml:space="preserve">After the sun goes down, stay to enjoy live entertainment in the famous Longhorn Saloon, with nightly performances by the Ken McCoy Band, and Ettinger &amp; Big 50. Also catch amazing performances on the Outdoor Stage, where you can swoon to the likes of Appaloosa, Robyn &amp; Ryleigh, Chris Buck, Hey Stewey and more. </w:t>
      </w:r>
    </w:p>
    <w:p w14:paraId="2AB9144D" w14:textId="77777777" w:rsidR="00277F1E" w:rsidRDefault="00277F1E" w:rsidP="00277F1E">
      <w:pPr>
        <w:spacing w:after="0"/>
        <w:ind w:left="-851" w:right="-998"/>
        <w:rPr>
          <w:rFonts w:ascii="Calibri" w:hAnsi="Calibri"/>
        </w:rPr>
      </w:pPr>
      <w:r>
        <w:rPr>
          <w:rFonts w:ascii="Calibri" w:hAnsi="Calibri"/>
        </w:rPr>
        <w:tab/>
      </w:r>
      <w:r>
        <w:rPr>
          <w:rFonts w:ascii="Calibri" w:hAnsi="Calibri"/>
        </w:rPr>
        <w:tab/>
      </w:r>
      <w:r>
        <w:rPr>
          <w:rFonts w:ascii="Calibri" w:hAnsi="Calibri"/>
          <w:b/>
        </w:rPr>
        <w:t>Event:</w:t>
      </w:r>
      <w:r>
        <w:rPr>
          <w:rFonts w:ascii="Calibri" w:hAnsi="Calibri"/>
          <w:b/>
        </w:rPr>
        <w:tab/>
      </w:r>
      <w:r>
        <w:rPr>
          <w:rFonts w:ascii="Calibri" w:hAnsi="Calibri"/>
        </w:rPr>
        <w:tab/>
        <w:t>2015 Cloverdale Rodeo and Country Fair</w:t>
      </w:r>
    </w:p>
    <w:p w14:paraId="194CA352" w14:textId="23B51ECF" w:rsidR="00277F1E" w:rsidRDefault="00277F1E" w:rsidP="00277F1E">
      <w:pPr>
        <w:spacing w:after="0"/>
        <w:ind w:left="-851" w:right="-998"/>
        <w:rPr>
          <w:rFonts w:ascii="Calibri" w:hAnsi="Calibri"/>
        </w:rPr>
      </w:pPr>
      <w:r>
        <w:rPr>
          <w:rFonts w:ascii="Calibri" w:hAnsi="Calibri"/>
        </w:rPr>
        <w:tab/>
      </w:r>
      <w:r>
        <w:rPr>
          <w:rFonts w:ascii="Calibri" w:hAnsi="Calibri"/>
        </w:rPr>
        <w:tab/>
      </w:r>
      <w:r>
        <w:rPr>
          <w:rFonts w:ascii="Calibri" w:hAnsi="Calibri"/>
          <w:b/>
        </w:rPr>
        <w:t>Dates:</w:t>
      </w:r>
      <w:r>
        <w:rPr>
          <w:rFonts w:ascii="Calibri" w:hAnsi="Calibri"/>
          <w:b/>
        </w:rPr>
        <w:tab/>
      </w:r>
      <w:r w:rsidR="004A351D">
        <w:rPr>
          <w:rFonts w:ascii="Calibri" w:hAnsi="Calibri"/>
        </w:rPr>
        <w:tab/>
        <w:t>May 15-18, 2015</w:t>
      </w:r>
    </w:p>
    <w:p w14:paraId="2C222FFF" w14:textId="77777777" w:rsidR="00277F1E" w:rsidRDefault="00277F1E" w:rsidP="00277F1E">
      <w:pPr>
        <w:spacing w:after="0"/>
        <w:ind w:left="-851" w:right="-998"/>
        <w:rPr>
          <w:rFonts w:ascii="Calibri" w:hAnsi="Calibri"/>
        </w:rPr>
      </w:pPr>
      <w:r>
        <w:rPr>
          <w:rFonts w:ascii="Calibri" w:hAnsi="Calibri"/>
        </w:rPr>
        <w:tab/>
      </w:r>
      <w:r>
        <w:rPr>
          <w:rFonts w:ascii="Calibri" w:hAnsi="Calibri"/>
        </w:rPr>
        <w:tab/>
      </w:r>
      <w:r>
        <w:rPr>
          <w:rFonts w:ascii="Calibri" w:hAnsi="Calibri"/>
          <w:b/>
        </w:rPr>
        <w:t>Location:</w:t>
      </w:r>
      <w:r>
        <w:rPr>
          <w:rFonts w:ascii="Calibri" w:hAnsi="Calibri"/>
        </w:rPr>
        <w:tab/>
        <w:t>Cloverdale Fairgrounds in Surrey, BC</w:t>
      </w:r>
    </w:p>
    <w:p w14:paraId="36980DBF" w14:textId="77777777" w:rsidR="00277F1E" w:rsidRDefault="00277F1E" w:rsidP="00277F1E">
      <w:pPr>
        <w:spacing w:after="0"/>
        <w:ind w:left="-851" w:right="-998" w:firstLine="851"/>
        <w:rPr>
          <w:rFonts w:ascii="Calibri" w:hAnsi="Calibri"/>
        </w:rPr>
      </w:pPr>
      <w:r>
        <w:rPr>
          <w:rFonts w:ascii="Calibri" w:hAnsi="Calibri"/>
          <w:b/>
        </w:rPr>
        <w:t>Tickets:</w:t>
      </w:r>
      <w:r>
        <w:rPr>
          <w:rFonts w:ascii="Calibri" w:hAnsi="Calibri"/>
        </w:rPr>
        <w:tab/>
        <w:t>Grounds Admission</w:t>
      </w:r>
      <w:r>
        <w:rPr>
          <w:rFonts w:ascii="Calibri" w:hAnsi="Calibri"/>
        </w:rPr>
        <w:tab/>
      </w:r>
      <w:r>
        <w:rPr>
          <w:rFonts w:ascii="Calibri" w:hAnsi="Calibri"/>
        </w:rPr>
        <w:tab/>
        <w:t>$12</w:t>
      </w:r>
    </w:p>
    <w:p w14:paraId="02543680" w14:textId="77777777" w:rsidR="00277F1E" w:rsidRDefault="00277F1E" w:rsidP="00277F1E">
      <w:pPr>
        <w:spacing w:after="0"/>
        <w:ind w:left="-851" w:right="-998" w:firstLine="851"/>
        <w:rPr>
          <w:rFonts w:ascii="Calibri" w:hAnsi="Calibri"/>
        </w:rPr>
      </w:pPr>
      <w:r>
        <w:rPr>
          <w:rFonts w:ascii="Calibri" w:hAnsi="Calibri"/>
        </w:rPr>
        <w:tab/>
      </w:r>
      <w:r>
        <w:rPr>
          <w:rFonts w:ascii="Calibri" w:hAnsi="Calibri"/>
        </w:rPr>
        <w:tab/>
        <w:t>Kids 12 and under</w:t>
      </w:r>
      <w:r>
        <w:rPr>
          <w:rFonts w:ascii="Calibri" w:hAnsi="Calibri"/>
        </w:rPr>
        <w:tab/>
      </w:r>
      <w:r>
        <w:rPr>
          <w:rFonts w:ascii="Calibri" w:hAnsi="Calibri"/>
        </w:rPr>
        <w:tab/>
        <w:t>FREE (must be accompanied by an adult)</w:t>
      </w:r>
    </w:p>
    <w:p w14:paraId="73BB855E" w14:textId="77777777" w:rsidR="00277F1E" w:rsidRDefault="00277F1E" w:rsidP="00277F1E">
      <w:pPr>
        <w:spacing w:after="0"/>
        <w:ind w:left="-851" w:right="-998" w:firstLine="851"/>
        <w:rPr>
          <w:rFonts w:ascii="Calibri" w:hAnsi="Calibri"/>
        </w:rPr>
      </w:pPr>
      <w:r>
        <w:rPr>
          <w:rFonts w:ascii="Calibri" w:hAnsi="Calibri"/>
        </w:rPr>
        <w:tab/>
      </w:r>
      <w:r>
        <w:rPr>
          <w:rFonts w:ascii="Calibri" w:hAnsi="Calibri"/>
        </w:rPr>
        <w:tab/>
        <w:t>Rodeo Performances</w:t>
      </w:r>
      <w:r>
        <w:rPr>
          <w:rFonts w:ascii="Calibri" w:hAnsi="Calibri"/>
        </w:rPr>
        <w:tab/>
      </w:r>
      <w:r>
        <w:rPr>
          <w:rFonts w:ascii="Calibri" w:hAnsi="Calibri"/>
        </w:rPr>
        <w:tab/>
        <w:t>$20</w:t>
      </w:r>
    </w:p>
    <w:p w14:paraId="019A343F" w14:textId="01317966" w:rsidR="001E5BC9" w:rsidRDefault="00277F1E" w:rsidP="00FE3FC1">
      <w:pPr>
        <w:spacing w:after="0"/>
        <w:ind w:left="-851" w:right="-998" w:firstLine="851"/>
        <w:rPr>
          <w:rFonts w:ascii="Calibri" w:hAnsi="Calibri"/>
        </w:rPr>
      </w:pPr>
      <w:r>
        <w:rPr>
          <w:rFonts w:ascii="Calibri" w:hAnsi="Calibri"/>
        </w:rPr>
        <w:tab/>
      </w:r>
      <w:r>
        <w:rPr>
          <w:rFonts w:ascii="Calibri" w:hAnsi="Calibri"/>
        </w:rPr>
        <w:tab/>
        <w:t>Kids 12 and under</w:t>
      </w:r>
      <w:r>
        <w:rPr>
          <w:rFonts w:ascii="Calibri" w:hAnsi="Calibri"/>
        </w:rPr>
        <w:tab/>
      </w:r>
      <w:r>
        <w:rPr>
          <w:rFonts w:ascii="Calibri" w:hAnsi="Calibri"/>
        </w:rPr>
        <w:tab/>
        <w:t>FREE (must be accompanied by an adult)</w:t>
      </w:r>
    </w:p>
    <w:p w14:paraId="13D30106" w14:textId="77777777" w:rsidR="001E5BC9" w:rsidRDefault="001E5BC9" w:rsidP="00277F1E">
      <w:pPr>
        <w:spacing w:after="0"/>
        <w:ind w:left="-851" w:right="-998"/>
        <w:rPr>
          <w:rFonts w:ascii="Calibri" w:hAnsi="Calibri"/>
        </w:rPr>
      </w:pPr>
    </w:p>
    <w:p w14:paraId="38CBF253" w14:textId="77777777" w:rsidR="00277F1E" w:rsidRDefault="00277F1E" w:rsidP="00277F1E">
      <w:pPr>
        <w:spacing w:after="0"/>
        <w:ind w:left="-851" w:right="-998"/>
        <w:rPr>
          <w:rFonts w:ascii="Calibri" w:hAnsi="Calibri"/>
        </w:rPr>
      </w:pPr>
      <w:r>
        <w:rPr>
          <w:rFonts w:ascii="Calibri" w:hAnsi="Calibri"/>
        </w:rPr>
        <w:t xml:space="preserve">For a detailed schedule of event, performances, competitors list, and to purchase tickets, please visit </w:t>
      </w:r>
      <w:hyperlink r:id="rId7" w:history="1">
        <w:r>
          <w:rPr>
            <w:rStyle w:val="Hyperlink"/>
            <w:rFonts w:ascii="Calibri" w:hAnsi="Calibri"/>
          </w:rPr>
          <w:t>www.CloverdaleRodeo.com</w:t>
        </w:r>
      </w:hyperlink>
      <w:r>
        <w:rPr>
          <w:rFonts w:ascii="Calibri" w:hAnsi="Calibri"/>
        </w:rPr>
        <w:t xml:space="preserve">. </w:t>
      </w:r>
    </w:p>
    <w:p w14:paraId="031C3892" w14:textId="77777777" w:rsidR="00277F1E" w:rsidRDefault="00277F1E" w:rsidP="00277F1E">
      <w:pPr>
        <w:spacing w:after="0"/>
        <w:ind w:left="-851" w:right="-998"/>
        <w:rPr>
          <w:rFonts w:ascii="Calibri" w:hAnsi="Calibri"/>
        </w:rPr>
      </w:pPr>
    </w:p>
    <w:p w14:paraId="6CB2D80F" w14:textId="77777777" w:rsidR="00277F1E" w:rsidRDefault="00277F1E" w:rsidP="00277F1E">
      <w:pPr>
        <w:spacing w:after="0"/>
        <w:ind w:left="-851" w:right="-998"/>
        <w:jc w:val="center"/>
        <w:rPr>
          <w:rFonts w:ascii="Calibri" w:hAnsi="Calibri"/>
        </w:rPr>
      </w:pPr>
      <w:r>
        <w:rPr>
          <w:rFonts w:ascii="Calibri" w:hAnsi="Calibri"/>
        </w:rPr>
        <w:t>-MORE-</w:t>
      </w:r>
    </w:p>
    <w:p w14:paraId="402A94EF" w14:textId="77777777" w:rsidR="006347B2" w:rsidRDefault="006347B2" w:rsidP="00277F1E">
      <w:pPr>
        <w:ind w:right="-999" w:hanging="851"/>
        <w:rPr>
          <w:rFonts w:ascii="Calibri" w:hAnsi="Calibri"/>
          <w:b/>
        </w:rPr>
      </w:pPr>
    </w:p>
    <w:p w14:paraId="3CA0673F" w14:textId="77777777" w:rsidR="006347B2" w:rsidRDefault="006347B2" w:rsidP="00277F1E">
      <w:pPr>
        <w:ind w:right="-999" w:hanging="851"/>
        <w:rPr>
          <w:rFonts w:ascii="Calibri" w:hAnsi="Calibri"/>
          <w:b/>
        </w:rPr>
      </w:pPr>
    </w:p>
    <w:p w14:paraId="241798EF" w14:textId="77777777" w:rsidR="00277F1E" w:rsidRDefault="00277F1E" w:rsidP="00277F1E">
      <w:pPr>
        <w:ind w:right="-999" w:hanging="851"/>
        <w:rPr>
          <w:rFonts w:ascii="Calibri" w:hAnsi="Calibri"/>
          <w:b/>
        </w:rPr>
      </w:pPr>
      <w:bookmarkStart w:id="0" w:name="_GoBack"/>
      <w:bookmarkEnd w:id="0"/>
      <w:r>
        <w:rPr>
          <w:rFonts w:ascii="Calibri" w:hAnsi="Calibri"/>
          <w:b/>
        </w:rPr>
        <w:t>About the Cloverdale Rodeo and Country Fair:</w:t>
      </w:r>
    </w:p>
    <w:p w14:paraId="3852DF5E" w14:textId="77777777" w:rsidR="00277F1E" w:rsidRDefault="00277F1E" w:rsidP="00277F1E">
      <w:pPr>
        <w:ind w:left="-851" w:right="-999"/>
        <w:rPr>
          <w:rFonts w:ascii="Calibri" w:hAnsi="Calibri"/>
        </w:rPr>
      </w:pPr>
      <w:r>
        <w:rPr>
          <w:rFonts w:ascii="Calibri" w:hAnsi="Calibri"/>
        </w:rPr>
        <w:t xml:space="preserve">The Cloverdale Rodeo and Exhibition Association is the non-profit organization that manages the world famous Cloverdale Rodeo and Country Fair, held every year on the May long weekend at the Cloverdale Fairgrounds in Surrey, British Columbia. </w:t>
      </w:r>
    </w:p>
    <w:p w14:paraId="5E4FEB1E" w14:textId="77777777" w:rsidR="00277F1E" w:rsidRDefault="00277F1E" w:rsidP="00277F1E">
      <w:pPr>
        <w:ind w:left="-851" w:right="-999"/>
        <w:rPr>
          <w:rFonts w:ascii="Calibri" w:hAnsi="Calibri"/>
        </w:rPr>
      </w:pPr>
      <w:r>
        <w:rPr>
          <w:rFonts w:ascii="Calibri" w:hAnsi="Calibri"/>
        </w:rPr>
        <w:t>The Association is also responsible for the year-round management of the eight facilities on the Cloverdale Fairgrounds that host over 1,000 events annually, including trade shows, concerts, festivals, sporting events, horse and dog shows, swap meets, flea markets, weddings and meetings.</w:t>
      </w:r>
    </w:p>
    <w:p w14:paraId="3AFBD329" w14:textId="77777777" w:rsidR="00277F1E" w:rsidRDefault="00277F1E" w:rsidP="00277F1E">
      <w:pPr>
        <w:ind w:left="-851" w:right="-999"/>
        <w:rPr>
          <w:rFonts w:ascii="Calibri" w:hAnsi="Calibri"/>
        </w:rPr>
      </w:pPr>
      <w:r>
        <w:rPr>
          <w:rFonts w:ascii="Calibri" w:hAnsi="Calibri"/>
        </w:rPr>
        <w:t>For more information on the Association and the 69th annual Cloverdale Rodeo and the 127</w:t>
      </w:r>
      <w:r>
        <w:rPr>
          <w:rFonts w:ascii="Calibri" w:hAnsi="Calibri"/>
          <w:vertAlign w:val="superscript"/>
        </w:rPr>
        <w:t>th</w:t>
      </w:r>
      <w:r>
        <w:rPr>
          <w:rFonts w:ascii="Calibri" w:hAnsi="Calibri"/>
        </w:rPr>
        <w:t xml:space="preserve"> Country Fair, visit </w:t>
      </w:r>
      <w:hyperlink r:id="rId8" w:history="1">
        <w:r>
          <w:rPr>
            <w:rStyle w:val="Hyperlink"/>
            <w:rFonts w:ascii="Calibri" w:hAnsi="Calibri"/>
          </w:rPr>
          <w:t>www.CloverdaleRodeo.com</w:t>
        </w:r>
      </w:hyperlink>
      <w:r>
        <w:rPr>
          <w:rFonts w:ascii="Calibri" w:hAnsi="Calibri"/>
        </w:rPr>
        <w:t>.</w:t>
      </w:r>
    </w:p>
    <w:p w14:paraId="69E0AFFF" w14:textId="77777777" w:rsidR="00277F1E" w:rsidRDefault="00277F1E" w:rsidP="00277F1E">
      <w:pPr>
        <w:ind w:left="-851" w:right="-999"/>
        <w:jc w:val="center"/>
        <w:rPr>
          <w:rFonts w:ascii="Calibri" w:hAnsi="Calibri"/>
        </w:rPr>
      </w:pPr>
      <w:r>
        <w:rPr>
          <w:rFonts w:ascii="Calibri" w:hAnsi="Calibri"/>
        </w:rPr>
        <w:t>-30-</w:t>
      </w:r>
    </w:p>
    <w:p w14:paraId="6C0DBE0B" w14:textId="77777777" w:rsidR="0056745E" w:rsidRDefault="0056745E" w:rsidP="0056745E">
      <w:pPr>
        <w:spacing w:after="0"/>
        <w:ind w:left="-851" w:right="-998"/>
        <w:rPr>
          <w:rFonts w:ascii="Calibri" w:hAnsi="Calibri"/>
          <w:b/>
        </w:rPr>
      </w:pPr>
      <w:r>
        <w:rPr>
          <w:rFonts w:ascii="Calibri" w:hAnsi="Calibri"/>
          <w:b/>
        </w:rPr>
        <w:t>Media Inquiries:</w:t>
      </w:r>
    </w:p>
    <w:p w14:paraId="6640AFDE" w14:textId="77777777" w:rsidR="0056745E" w:rsidRDefault="0056745E" w:rsidP="0056745E">
      <w:pPr>
        <w:spacing w:after="0"/>
        <w:ind w:left="-851" w:right="-998"/>
        <w:rPr>
          <w:rFonts w:ascii="Calibri" w:hAnsi="Calibri"/>
          <w:b/>
        </w:rPr>
      </w:pPr>
    </w:p>
    <w:p w14:paraId="5AA7CBDC" w14:textId="77777777" w:rsidR="0056745E" w:rsidRDefault="0056745E" w:rsidP="0056745E">
      <w:pPr>
        <w:spacing w:after="0"/>
        <w:ind w:left="-851" w:right="-998"/>
        <w:rPr>
          <w:rFonts w:ascii="Calibri" w:hAnsi="Calibri"/>
        </w:rPr>
      </w:pPr>
      <w:r w:rsidRPr="00142967">
        <w:rPr>
          <w:rFonts w:ascii="Calibri" w:hAnsi="Calibri"/>
        </w:rPr>
        <w:t>Colin Wong</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Lesley Chang</w:t>
      </w:r>
    </w:p>
    <w:p w14:paraId="7244AC8E" w14:textId="77777777" w:rsidR="0056745E" w:rsidRDefault="0056745E" w:rsidP="0056745E">
      <w:pPr>
        <w:spacing w:after="0"/>
        <w:ind w:left="-851" w:right="-998"/>
        <w:rPr>
          <w:rFonts w:ascii="Calibri" w:hAnsi="Calibri"/>
        </w:rPr>
      </w:pPr>
      <w:r>
        <w:rPr>
          <w:rFonts w:ascii="Calibri" w:hAnsi="Calibri"/>
        </w:rPr>
        <w:t>Cloverdale Rodeo and Country Fair</w:t>
      </w:r>
      <w:r>
        <w:rPr>
          <w:rFonts w:ascii="Calibri" w:hAnsi="Calibri"/>
        </w:rPr>
        <w:tab/>
      </w:r>
      <w:r>
        <w:rPr>
          <w:rFonts w:ascii="Calibri" w:hAnsi="Calibri"/>
        </w:rPr>
        <w:tab/>
      </w:r>
      <w:r>
        <w:rPr>
          <w:rFonts w:ascii="Calibri" w:hAnsi="Calibri"/>
        </w:rPr>
        <w:tab/>
        <w:t>Cloverdale Rodeo and Country Fair</w:t>
      </w:r>
    </w:p>
    <w:p w14:paraId="4F9CCA88" w14:textId="77777777" w:rsidR="0056745E" w:rsidRDefault="0056745E" w:rsidP="0056745E">
      <w:pPr>
        <w:spacing w:after="0"/>
        <w:ind w:left="-851" w:right="-998"/>
        <w:rPr>
          <w:rFonts w:ascii="Calibri" w:hAnsi="Calibri"/>
        </w:rPr>
      </w:pPr>
      <w:r>
        <w:rPr>
          <w:rFonts w:ascii="Calibri" w:hAnsi="Calibri"/>
        </w:rPr>
        <w:t>Direct: 604-637-6649</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Direct: 604-637-6661</w:t>
      </w:r>
    </w:p>
    <w:p w14:paraId="4D12A27D" w14:textId="77777777" w:rsidR="0056745E" w:rsidRDefault="0056745E" w:rsidP="0056745E">
      <w:pPr>
        <w:spacing w:after="0"/>
        <w:ind w:left="-851" w:right="-998"/>
        <w:rPr>
          <w:rFonts w:ascii="Calibri" w:hAnsi="Calibri"/>
        </w:rPr>
      </w:pPr>
      <w:r>
        <w:rPr>
          <w:rFonts w:ascii="Calibri" w:hAnsi="Calibri"/>
        </w:rPr>
        <w:t>Cell: 604-638-0412</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Cell: 604-675-1461</w:t>
      </w:r>
    </w:p>
    <w:p w14:paraId="5EF08281" w14:textId="77777777" w:rsidR="0056745E" w:rsidRPr="00142967" w:rsidRDefault="006347B2" w:rsidP="0056745E">
      <w:pPr>
        <w:spacing w:after="0"/>
        <w:ind w:left="-851" w:right="-998"/>
        <w:rPr>
          <w:rFonts w:ascii="Calibri" w:hAnsi="Calibri"/>
        </w:rPr>
      </w:pPr>
      <w:hyperlink r:id="rId9" w:history="1">
        <w:r w:rsidR="0056745E" w:rsidRPr="00D83009">
          <w:rPr>
            <w:rStyle w:val="Hyperlink"/>
            <w:rFonts w:ascii="Calibri" w:hAnsi="Calibri"/>
          </w:rPr>
          <w:t>cwong@lbmg.ca</w:t>
        </w:r>
      </w:hyperlink>
      <w:r w:rsidR="0056745E">
        <w:rPr>
          <w:rFonts w:ascii="Calibri" w:hAnsi="Calibri"/>
        </w:rPr>
        <w:t xml:space="preserve"> </w:t>
      </w:r>
      <w:r w:rsidR="0056745E">
        <w:rPr>
          <w:rFonts w:ascii="Calibri" w:hAnsi="Calibri"/>
        </w:rPr>
        <w:tab/>
      </w:r>
      <w:r w:rsidR="0056745E">
        <w:rPr>
          <w:rFonts w:ascii="Calibri" w:hAnsi="Calibri"/>
        </w:rPr>
        <w:tab/>
      </w:r>
      <w:r w:rsidR="0056745E">
        <w:rPr>
          <w:rFonts w:ascii="Calibri" w:hAnsi="Calibri"/>
        </w:rPr>
        <w:tab/>
      </w:r>
      <w:r w:rsidR="0056745E">
        <w:rPr>
          <w:rFonts w:ascii="Calibri" w:hAnsi="Calibri"/>
        </w:rPr>
        <w:tab/>
      </w:r>
      <w:r w:rsidR="0056745E">
        <w:rPr>
          <w:rFonts w:ascii="Calibri" w:hAnsi="Calibri"/>
        </w:rPr>
        <w:tab/>
      </w:r>
      <w:hyperlink r:id="rId10" w:history="1">
        <w:r w:rsidR="0056745E" w:rsidRPr="00D83009">
          <w:rPr>
            <w:rStyle w:val="Hyperlink"/>
            <w:rFonts w:ascii="Calibri" w:hAnsi="Calibri"/>
          </w:rPr>
          <w:t>lchang@lbmg.ca</w:t>
        </w:r>
      </w:hyperlink>
      <w:r w:rsidR="0056745E">
        <w:rPr>
          <w:rFonts w:ascii="Calibri" w:hAnsi="Calibri"/>
        </w:rPr>
        <w:t xml:space="preserve"> </w:t>
      </w:r>
    </w:p>
    <w:p w14:paraId="56656E33" w14:textId="77777777" w:rsidR="008E1F6D" w:rsidRPr="00277F1E" w:rsidRDefault="008E1F6D" w:rsidP="00277F1E"/>
    <w:sectPr w:rsidR="008E1F6D" w:rsidRPr="00277F1E" w:rsidSect="003C0F5B">
      <w:pgSz w:w="12240" w:h="15840"/>
      <w:pgMar w:top="709" w:right="1800" w:bottom="568"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F6D"/>
    <w:rsid w:val="00011923"/>
    <w:rsid w:val="00182062"/>
    <w:rsid w:val="001A2DFA"/>
    <w:rsid w:val="001E5BC9"/>
    <w:rsid w:val="00204A4C"/>
    <w:rsid w:val="00267978"/>
    <w:rsid w:val="00277F1E"/>
    <w:rsid w:val="002A075F"/>
    <w:rsid w:val="00374B51"/>
    <w:rsid w:val="003B4F9D"/>
    <w:rsid w:val="003C0F5B"/>
    <w:rsid w:val="003E4F32"/>
    <w:rsid w:val="004411FB"/>
    <w:rsid w:val="004A351D"/>
    <w:rsid w:val="0056745E"/>
    <w:rsid w:val="00620155"/>
    <w:rsid w:val="006347B2"/>
    <w:rsid w:val="008E1F6D"/>
    <w:rsid w:val="008F522D"/>
    <w:rsid w:val="009107E3"/>
    <w:rsid w:val="00B749BE"/>
    <w:rsid w:val="00B822C3"/>
    <w:rsid w:val="00C309A7"/>
    <w:rsid w:val="00C90417"/>
    <w:rsid w:val="00CF0E3D"/>
    <w:rsid w:val="00D708BA"/>
    <w:rsid w:val="00D72E57"/>
    <w:rsid w:val="00D754A7"/>
    <w:rsid w:val="00D83BA1"/>
    <w:rsid w:val="00DF4EB8"/>
    <w:rsid w:val="00DF6B15"/>
    <w:rsid w:val="00E77755"/>
    <w:rsid w:val="00F37CCC"/>
    <w:rsid w:val="00F515A6"/>
    <w:rsid w:val="00FE3FC1"/>
    <w:rsid w:val="00FF3D0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74D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6D"/>
    <w:rPr>
      <w:rFonts w:ascii="Lucida Grande" w:hAnsi="Lucida Grande" w:cs="Lucida Grande"/>
      <w:sz w:val="18"/>
      <w:szCs w:val="18"/>
    </w:rPr>
  </w:style>
  <w:style w:type="character" w:styleId="Hyperlink">
    <w:name w:val="Hyperlink"/>
    <w:basedOn w:val="DefaultParagraphFont"/>
    <w:uiPriority w:val="99"/>
    <w:unhideWhenUsed/>
    <w:rsid w:val="008E1F6D"/>
    <w:rPr>
      <w:color w:val="0000FF" w:themeColor="hyperlink"/>
      <w:u w:val="single"/>
    </w:rPr>
  </w:style>
  <w:style w:type="character" w:styleId="CommentReference">
    <w:name w:val="annotation reference"/>
    <w:basedOn w:val="DefaultParagraphFont"/>
    <w:uiPriority w:val="99"/>
    <w:semiHidden/>
    <w:unhideWhenUsed/>
    <w:rsid w:val="001A2DFA"/>
    <w:rPr>
      <w:sz w:val="18"/>
      <w:szCs w:val="18"/>
    </w:rPr>
  </w:style>
  <w:style w:type="paragraph" w:styleId="CommentText">
    <w:name w:val="annotation text"/>
    <w:basedOn w:val="Normal"/>
    <w:link w:val="CommentTextChar"/>
    <w:uiPriority w:val="99"/>
    <w:semiHidden/>
    <w:unhideWhenUsed/>
    <w:rsid w:val="001A2DFA"/>
  </w:style>
  <w:style w:type="character" w:customStyle="1" w:styleId="CommentTextChar">
    <w:name w:val="Comment Text Char"/>
    <w:basedOn w:val="DefaultParagraphFont"/>
    <w:link w:val="CommentText"/>
    <w:uiPriority w:val="99"/>
    <w:semiHidden/>
    <w:rsid w:val="001A2DFA"/>
  </w:style>
  <w:style w:type="paragraph" w:styleId="CommentSubject">
    <w:name w:val="annotation subject"/>
    <w:basedOn w:val="CommentText"/>
    <w:next w:val="CommentText"/>
    <w:link w:val="CommentSubjectChar"/>
    <w:uiPriority w:val="99"/>
    <w:semiHidden/>
    <w:unhideWhenUsed/>
    <w:rsid w:val="001A2DFA"/>
    <w:rPr>
      <w:b/>
      <w:bCs/>
      <w:sz w:val="20"/>
      <w:szCs w:val="20"/>
    </w:rPr>
  </w:style>
  <w:style w:type="character" w:customStyle="1" w:styleId="CommentSubjectChar">
    <w:name w:val="Comment Subject Char"/>
    <w:basedOn w:val="CommentTextChar"/>
    <w:link w:val="CommentSubject"/>
    <w:uiPriority w:val="99"/>
    <w:semiHidden/>
    <w:rsid w:val="001A2DFA"/>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1F6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F6D"/>
    <w:rPr>
      <w:rFonts w:ascii="Lucida Grande" w:hAnsi="Lucida Grande" w:cs="Lucida Grande"/>
      <w:sz w:val="18"/>
      <w:szCs w:val="18"/>
    </w:rPr>
  </w:style>
  <w:style w:type="character" w:styleId="Hyperlink">
    <w:name w:val="Hyperlink"/>
    <w:basedOn w:val="DefaultParagraphFont"/>
    <w:uiPriority w:val="99"/>
    <w:unhideWhenUsed/>
    <w:rsid w:val="008E1F6D"/>
    <w:rPr>
      <w:color w:val="0000FF" w:themeColor="hyperlink"/>
      <w:u w:val="single"/>
    </w:rPr>
  </w:style>
  <w:style w:type="character" w:styleId="CommentReference">
    <w:name w:val="annotation reference"/>
    <w:basedOn w:val="DefaultParagraphFont"/>
    <w:uiPriority w:val="99"/>
    <w:semiHidden/>
    <w:unhideWhenUsed/>
    <w:rsid w:val="001A2DFA"/>
    <w:rPr>
      <w:sz w:val="18"/>
      <w:szCs w:val="18"/>
    </w:rPr>
  </w:style>
  <w:style w:type="paragraph" w:styleId="CommentText">
    <w:name w:val="annotation text"/>
    <w:basedOn w:val="Normal"/>
    <w:link w:val="CommentTextChar"/>
    <w:uiPriority w:val="99"/>
    <w:semiHidden/>
    <w:unhideWhenUsed/>
    <w:rsid w:val="001A2DFA"/>
  </w:style>
  <w:style w:type="character" w:customStyle="1" w:styleId="CommentTextChar">
    <w:name w:val="Comment Text Char"/>
    <w:basedOn w:val="DefaultParagraphFont"/>
    <w:link w:val="CommentText"/>
    <w:uiPriority w:val="99"/>
    <w:semiHidden/>
    <w:rsid w:val="001A2DFA"/>
  </w:style>
  <w:style w:type="paragraph" w:styleId="CommentSubject">
    <w:name w:val="annotation subject"/>
    <w:basedOn w:val="CommentText"/>
    <w:next w:val="CommentText"/>
    <w:link w:val="CommentSubjectChar"/>
    <w:uiPriority w:val="99"/>
    <w:semiHidden/>
    <w:unhideWhenUsed/>
    <w:rsid w:val="001A2DFA"/>
    <w:rPr>
      <w:b/>
      <w:bCs/>
      <w:sz w:val="20"/>
      <w:szCs w:val="20"/>
    </w:rPr>
  </w:style>
  <w:style w:type="character" w:customStyle="1" w:styleId="CommentSubjectChar">
    <w:name w:val="Comment Subject Char"/>
    <w:basedOn w:val="CommentTextChar"/>
    <w:link w:val="CommentSubject"/>
    <w:uiPriority w:val="99"/>
    <w:semiHidden/>
    <w:rsid w:val="001A2D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1554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CloverdaleRodeo.com" TargetMode="External"/><Relationship Id="rId8" Type="http://schemas.openxmlformats.org/officeDocument/2006/relationships/hyperlink" Target="http://www.CloverdaleRodeo.com" TargetMode="External"/><Relationship Id="rId9" Type="http://schemas.openxmlformats.org/officeDocument/2006/relationships/hyperlink" Target="mailto:cwong@lbmg.ca" TargetMode="External"/><Relationship Id="rId10" Type="http://schemas.openxmlformats.org/officeDocument/2006/relationships/hyperlink" Target="mailto:lchang@lbmg.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F4354-BF67-5D41-AAE4-F1C045E3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LBMG</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Ballance</dc:creator>
  <cp:lastModifiedBy>Microsoft Office User</cp:lastModifiedBy>
  <cp:revision>7</cp:revision>
  <cp:lastPrinted>2015-04-08T18:48:00Z</cp:lastPrinted>
  <dcterms:created xsi:type="dcterms:W3CDTF">2015-04-08T22:34:00Z</dcterms:created>
  <dcterms:modified xsi:type="dcterms:W3CDTF">2015-04-08T22:38:00Z</dcterms:modified>
</cp:coreProperties>
</file>